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附件5：</w:t>
      </w:r>
    </w:p>
    <w:p>
      <w:pPr>
        <w:spacing w:line="560" w:lineRule="exact"/>
        <w:rPr>
          <w:rFonts w:hint="eastAsia" w:ascii="新宋体" w:hAnsi="新宋体" w:eastAsia="新宋体"/>
          <w:b/>
          <w:sz w:val="36"/>
        </w:rPr>
      </w:pPr>
      <w:r>
        <w:rPr>
          <w:rFonts w:hint="eastAsia" w:ascii="仿宋_GB2312" w:eastAsia="仿宋_GB2312"/>
          <w:sz w:val="32"/>
        </w:rPr>
        <w:t xml:space="preserve">           </w:t>
      </w:r>
      <w:bookmarkStart w:id="0" w:name="_GoBack"/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新宋体" w:hAnsi="新宋体" w:eastAsia="新宋体"/>
          <w:b/>
          <w:sz w:val="36"/>
        </w:rPr>
        <w:t>创业实践挑战赛作品申报表</w:t>
      </w:r>
      <w:bookmarkEnd w:id="0"/>
    </w:p>
    <w:p>
      <w:pPr>
        <w:spacing w:line="560" w:lineRule="exact"/>
        <w:rPr>
          <w:rFonts w:ascii="新宋体" w:hAnsi="新宋体" w:eastAsia="新宋体"/>
          <w:b/>
          <w:sz w:val="36"/>
        </w:rPr>
      </w:pPr>
    </w:p>
    <w:tbl>
      <w:tblPr>
        <w:tblStyle w:val="3"/>
        <w:tblW w:w="9493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717"/>
        <w:gridCol w:w="165"/>
        <w:gridCol w:w="780"/>
        <w:gridCol w:w="630"/>
        <w:gridCol w:w="390"/>
        <w:gridCol w:w="30"/>
        <w:gridCol w:w="690"/>
        <w:gridCol w:w="465"/>
        <w:gridCol w:w="435"/>
        <w:gridCol w:w="2160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公司名称</w:t>
            </w:r>
          </w:p>
        </w:tc>
        <w:tc>
          <w:tcPr>
            <w:tcW w:w="79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参赛学校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（全称）</w:t>
            </w:r>
          </w:p>
        </w:tc>
        <w:tc>
          <w:tcPr>
            <w:tcW w:w="2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所在市</w:t>
            </w:r>
          </w:p>
        </w:tc>
        <w:tc>
          <w:tcPr>
            <w:tcW w:w="4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（限报三人以内）</w:t>
            </w:r>
          </w:p>
        </w:tc>
        <w:tc>
          <w:tcPr>
            <w:tcW w:w="79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主要成员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（限报10人以内）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公司内职务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年级、专业（毕业生填写原年级、专业）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4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8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公司简介</w:t>
            </w:r>
          </w:p>
          <w:p>
            <w:pPr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（200字内）</w:t>
            </w:r>
          </w:p>
        </w:tc>
        <w:tc>
          <w:tcPr>
            <w:tcW w:w="79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325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学校意见</w:t>
            </w:r>
          </w:p>
        </w:tc>
        <w:tc>
          <w:tcPr>
            <w:tcW w:w="79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盖章</w:t>
            </w: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省级评委会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盖章</w:t>
            </w: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79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/>
    </w:p>
    <w:p>
      <w:pPr>
        <w:spacing w:before="156" w:beforeLines="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填写说明：1、每份作品填写一张表格，此表可以复制；</w:t>
      </w:r>
    </w:p>
    <w:p>
      <w:pPr>
        <w:ind w:left="1541" w:hanging="1541" w:hangingChars="64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2、表中未涉及事宜如参赛团队需要说明，请在备注栏中写明；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1232F"/>
    <w:rsid w:val="7A8123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2016-02-18T03:55:00Z</dcterms:created>
  <dc:creator>陈丹纯</dc:creator>
  <cp:lastModifiedBy>陈丹纯</cp:lastModifiedBy>
  <dcterms:modified xsi:type="dcterms:W3CDTF">2016-02-18T03:55:47Z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